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DDC" w:rsidRPr="00563A9C" w:rsidRDefault="00E42DDC" w:rsidP="00E047EA">
      <w:pPr>
        <w:rPr>
          <w:rFonts w:ascii="Times New Roman" w:hAnsi="Times New Roman"/>
          <w:b/>
          <w:sz w:val="24"/>
          <w:szCs w:val="24"/>
          <w:u w:val="single"/>
        </w:rPr>
      </w:pPr>
    </w:p>
    <w:p w:rsidR="00200C08" w:rsidRPr="00563A9C" w:rsidRDefault="003A235C" w:rsidP="00200C08">
      <w:pPr>
        <w:shd w:val="clear" w:color="auto" w:fill="FFFFFF"/>
        <w:ind w:left="5387"/>
        <w:jc w:val="center"/>
        <w:rPr>
          <w:rFonts w:ascii="Times New Roman" w:hAnsi="Times New Roman"/>
          <w:u w:val="single"/>
        </w:rPr>
      </w:pPr>
      <w:r w:rsidRPr="00563A9C">
        <w:rPr>
          <w:rFonts w:ascii="Times New Roman" w:hAnsi="Times New Roman"/>
          <w:u w:val="single"/>
        </w:rPr>
        <w:t xml:space="preserve">Приложение к приказу № </w:t>
      </w:r>
      <w:r w:rsidR="00563A9C" w:rsidRPr="00563A9C">
        <w:rPr>
          <w:rFonts w:ascii="Times New Roman" w:hAnsi="Times New Roman"/>
          <w:u w:val="single"/>
        </w:rPr>
        <w:t>20</w:t>
      </w:r>
      <w:r w:rsidRPr="00563A9C">
        <w:rPr>
          <w:rFonts w:ascii="Times New Roman" w:hAnsi="Times New Roman"/>
          <w:u w:val="single"/>
        </w:rPr>
        <w:t xml:space="preserve"> от </w:t>
      </w:r>
      <w:r w:rsidR="00563A9C" w:rsidRPr="00563A9C">
        <w:rPr>
          <w:rFonts w:ascii="Times New Roman" w:hAnsi="Times New Roman"/>
          <w:u w:val="single"/>
        </w:rPr>
        <w:t>20</w:t>
      </w:r>
      <w:r w:rsidRPr="00563A9C">
        <w:rPr>
          <w:rFonts w:ascii="Times New Roman" w:hAnsi="Times New Roman"/>
          <w:u w:val="single"/>
        </w:rPr>
        <w:t xml:space="preserve">.03. </w:t>
      </w:r>
      <w:r w:rsidR="00200C08" w:rsidRPr="00563A9C">
        <w:rPr>
          <w:rFonts w:ascii="Times New Roman" w:hAnsi="Times New Roman"/>
          <w:u w:val="single"/>
        </w:rPr>
        <w:t xml:space="preserve">2017г </w:t>
      </w:r>
    </w:p>
    <w:tbl>
      <w:tblPr>
        <w:tblpPr w:leftFromText="180" w:rightFromText="180" w:vertAnchor="text" w:horzAnchor="margin" w:tblpXSpec="center" w:tblpY="471"/>
        <w:tblW w:w="10916" w:type="dxa"/>
        <w:tblLook w:val="04A0"/>
      </w:tblPr>
      <w:tblGrid>
        <w:gridCol w:w="5813"/>
        <w:gridCol w:w="5103"/>
      </w:tblGrid>
      <w:tr w:rsidR="00200C08" w:rsidRPr="00CE1B44" w:rsidTr="005E506A">
        <w:trPr>
          <w:trHeight w:val="1134"/>
        </w:trPr>
        <w:tc>
          <w:tcPr>
            <w:tcW w:w="5813" w:type="dxa"/>
            <w:shd w:val="clear" w:color="auto" w:fill="auto"/>
          </w:tcPr>
          <w:p w:rsidR="00200C08" w:rsidRPr="00CE1B44" w:rsidRDefault="00200C08" w:rsidP="005E506A">
            <w:pPr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200C08" w:rsidRPr="00CE1B44" w:rsidRDefault="00200C08" w:rsidP="005E506A">
            <w:pPr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200C08" w:rsidRPr="003A235C" w:rsidRDefault="00200C08" w:rsidP="005E506A">
            <w:pPr>
              <w:ind w:left="601" w:hanging="601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563A9C">
              <w:rPr>
                <w:rFonts w:ascii="Times New Roman" w:hAnsi="Times New Roman"/>
                <w:sz w:val="28"/>
                <w:szCs w:val="28"/>
                <w:u w:val="single"/>
              </w:rPr>
              <w:t>2</w:t>
            </w:r>
          </w:p>
          <w:p w:rsidR="00200C08" w:rsidRPr="00CE1B44" w:rsidRDefault="003A235C" w:rsidP="005E506A">
            <w:pPr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63A9C">
              <w:rPr>
                <w:rFonts w:ascii="Times New Roman" w:hAnsi="Times New Roman"/>
                <w:sz w:val="28"/>
                <w:szCs w:val="28"/>
                <w:u w:val="single"/>
              </w:rPr>
              <w:t>«20</w:t>
            </w:r>
            <w:r w:rsidRPr="003A235C">
              <w:rPr>
                <w:rFonts w:ascii="Times New Roman" w:hAnsi="Times New Roman"/>
                <w:sz w:val="28"/>
                <w:szCs w:val="28"/>
                <w:u w:val="single"/>
              </w:rPr>
              <w:t>»марта</w:t>
            </w:r>
            <w:r w:rsidR="00563A9C">
              <w:rPr>
                <w:rFonts w:ascii="Times New Roman" w:hAnsi="Times New Roman"/>
                <w:sz w:val="28"/>
                <w:szCs w:val="28"/>
              </w:rPr>
              <w:t xml:space="preserve"> 2017</w:t>
            </w:r>
            <w:r w:rsidR="00200C08" w:rsidRPr="00CE1B4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5103" w:type="dxa"/>
            <w:shd w:val="clear" w:color="auto" w:fill="auto"/>
          </w:tcPr>
          <w:p w:rsidR="00200C08" w:rsidRPr="00CE1B44" w:rsidRDefault="00200C08" w:rsidP="005E506A">
            <w:pPr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200C08" w:rsidRPr="00CE1B44" w:rsidRDefault="00563A9C" w:rsidP="005E50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Заведующая МБДОУ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 № 30</w:t>
            </w:r>
          </w:p>
          <w:p w:rsidR="00200C08" w:rsidRPr="00CE1B44" w:rsidRDefault="00F41CD1" w:rsidP="005E50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="00563A9C">
              <w:rPr>
                <w:rFonts w:ascii="Times New Roman" w:hAnsi="Times New Roman"/>
                <w:sz w:val="28"/>
                <w:szCs w:val="28"/>
              </w:rPr>
              <w:t>________________ Тагирова Ш.Н.</w:t>
            </w:r>
          </w:p>
          <w:p w:rsidR="00200C08" w:rsidRPr="00CE1B44" w:rsidRDefault="003A235C" w:rsidP="005E50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3A235C">
              <w:rPr>
                <w:rFonts w:ascii="Times New Roman" w:hAnsi="Times New Roman"/>
                <w:sz w:val="28"/>
                <w:szCs w:val="28"/>
                <w:u w:val="single"/>
              </w:rPr>
              <w:t>«</w:t>
            </w:r>
            <w:r w:rsidR="00563A9C">
              <w:rPr>
                <w:rFonts w:ascii="Times New Roman" w:hAnsi="Times New Roman"/>
                <w:sz w:val="28"/>
                <w:szCs w:val="28"/>
                <w:u w:val="single"/>
              </w:rPr>
              <w:t>20</w:t>
            </w:r>
            <w:r w:rsidR="004D444B" w:rsidRPr="003A235C">
              <w:rPr>
                <w:rFonts w:ascii="Times New Roman" w:hAnsi="Times New Roman"/>
                <w:sz w:val="28"/>
                <w:szCs w:val="28"/>
                <w:u w:val="single"/>
              </w:rPr>
              <w:t>»</w:t>
            </w:r>
            <w:r w:rsidR="004D444B" w:rsidRPr="004D444B">
              <w:rPr>
                <w:rFonts w:ascii="Times New Roman" w:hAnsi="Times New Roman"/>
                <w:sz w:val="28"/>
                <w:szCs w:val="28"/>
                <w:u w:val="single"/>
              </w:rPr>
              <w:t xml:space="preserve">03. </w:t>
            </w:r>
            <w:r w:rsidR="00200C08" w:rsidRPr="00CE1B44">
              <w:rPr>
                <w:rFonts w:ascii="Times New Roman" w:hAnsi="Times New Roman"/>
                <w:sz w:val="28"/>
                <w:szCs w:val="28"/>
              </w:rPr>
              <w:t xml:space="preserve">2017г.  </w:t>
            </w:r>
          </w:p>
          <w:p w:rsidR="00200C08" w:rsidRPr="00CE1B44" w:rsidRDefault="00200C08" w:rsidP="005E50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00C08" w:rsidRDefault="00200C08" w:rsidP="00E42DD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00C08" w:rsidRDefault="00200C08" w:rsidP="00E42DD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00C08" w:rsidRDefault="00200C08" w:rsidP="00E42DD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00C08" w:rsidRDefault="00200C08" w:rsidP="00E42DD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41CD1" w:rsidRDefault="00F41CD1" w:rsidP="00E42DD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41CD1" w:rsidRDefault="00F41CD1" w:rsidP="00E42DD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41CD1" w:rsidRDefault="00F41CD1" w:rsidP="00E42DD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00C08" w:rsidRDefault="00200C08" w:rsidP="00E42DD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2DDC" w:rsidRPr="009430C2" w:rsidRDefault="00E42DDC" w:rsidP="00E42DDC">
      <w:pPr>
        <w:ind w:firstLine="567"/>
        <w:jc w:val="center"/>
        <w:rPr>
          <w:rFonts w:ascii="Times New Roman" w:hAnsi="Times New Roman"/>
          <w:b/>
          <w:sz w:val="40"/>
          <w:szCs w:val="40"/>
        </w:rPr>
      </w:pPr>
      <w:r w:rsidRPr="009430C2">
        <w:rPr>
          <w:rFonts w:ascii="Times New Roman" w:hAnsi="Times New Roman"/>
          <w:b/>
          <w:sz w:val="40"/>
          <w:szCs w:val="40"/>
        </w:rPr>
        <w:t>ПОЛОЖЕНИЕ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40"/>
          <w:szCs w:val="40"/>
        </w:rPr>
      </w:pPr>
      <w:r w:rsidRPr="009430C2">
        <w:rPr>
          <w:rFonts w:ascii="Times New Roman" w:hAnsi="Times New Roman"/>
          <w:b/>
          <w:sz w:val="40"/>
          <w:szCs w:val="40"/>
        </w:rPr>
        <w:t xml:space="preserve">о порядке оформления возникновения, 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40"/>
          <w:szCs w:val="40"/>
        </w:rPr>
      </w:pPr>
      <w:r w:rsidRPr="009430C2">
        <w:rPr>
          <w:rFonts w:ascii="Times New Roman" w:hAnsi="Times New Roman"/>
          <w:b/>
          <w:sz w:val="40"/>
          <w:szCs w:val="40"/>
        </w:rPr>
        <w:t xml:space="preserve">приостановления и прекращения образовательных отношений 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40"/>
          <w:szCs w:val="40"/>
        </w:rPr>
      </w:pPr>
      <w:r w:rsidRPr="009430C2">
        <w:rPr>
          <w:rFonts w:ascii="Times New Roman" w:hAnsi="Times New Roman"/>
          <w:b/>
          <w:sz w:val="40"/>
          <w:szCs w:val="40"/>
        </w:rPr>
        <w:t>между образовательным учреждением и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40"/>
          <w:szCs w:val="40"/>
        </w:rPr>
      </w:pPr>
      <w:r w:rsidRPr="009430C2">
        <w:rPr>
          <w:rFonts w:ascii="Times New Roman" w:hAnsi="Times New Roman"/>
          <w:b/>
          <w:sz w:val="40"/>
          <w:szCs w:val="40"/>
        </w:rPr>
        <w:t xml:space="preserve"> родителями (законными представителями) воспитанников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40"/>
          <w:szCs w:val="40"/>
        </w:rPr>
      </w:pPr>
      <w:r w:rsidRPr="009430C2">
        <w:rPr>
          <w:rFonts w:ascii="Times New Roman" w:hAnsi="Times New Roman"/>
          <w:b/>
          <w:sz w:val="40"/>
          <w:szCs w:val="40"/>
        </w:rPr>
        <w:t>М</w:t>
      </w:r>
      <w:r w:rsidR="009430C2">
        <w:rPr>
          <w:rFonts w:ascii="Times New Roman" w:hAnsi="Times New Roman"/>
          <w:b/>
          <w:sz w:val="40"/>
          <w:szCs w:val="40"/>
        </w:rPr>
        <w:t>Б</w:t>
      </w:r>
      <w:r w:rsidRPr="009430C2">
        <w:rPr>
          <w:rFonts w:ascii="Times New Roman" w:hAnsi="Times New Roman"/>
          <w:b/>
          <w:sz w:val="40"/>
          <w:szCs w:val="40"/>
        </w:rPr>
        <w:t xml:space="preserve">ДОУ </w:t>
      </w:r>
      <w:proofErr w:type="gramStart"/>
      <w:r w:rsidR="00563A9C">
        <w:rPr>
          <w:rFonts w:ascii="Times New Roman" w:hAnsi="Times New Roman"/>
          <w:b/>
          <w:sz w:val="40"/>
          <w:szCs w:val="40"/>
        </w:rPr>
        <w:t>-д</w:t>
      </w:r>
      <w:proofErr w:type="gramEnd"/>
      <w:r w:rsidR="00563A9C">
        <w:rPr>
          <w:rFonts w:ascii="Times New Roman" w:hAnsi="Times New Roman"/>
          <w:b/>
          <w:sz w:val="40"/>
          <w:szCs w:val="40"/>
        </w:rPr>
        <w:t>етский сад №30 «Звездочка</w:t>
      </w:r>
      <w:r w:rsidR="00E047EA" w:rsidRPr="009430C2">
        <w:rPr>
          <w:rFonts w:ascii="Times New Roman" w:hAnsi="Times New Roman"/>
          <w:b/>
          <w:sz w:val="40"/>
          <w:szCs w:val="40"/>
        </w:rPr>
        <w:t>»</w:t>
      </w:r>
    </w:p>
    <w:p w:rsidR="00E42DDC" w:rsidRDefault="00E42DDC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Pr="00027605" w:rsidRDefault="009430C2" w:rsidP="00027605">
      <w:pPr>
        <w:rPr>
          <w:rFonts w:ascii="Times New Roman" w:hAnsi="Times New Roman"/>
          <w:b/>
          <w:sz w:val="24"/>
          <w:szCs w:val="24"/>
        </w:rPr>
      </w:pPr>
    </w:p>
    <w:p w:rsidR="00F41CD1" w:rsidRDefault="00F41CD1" w:rsidP="00563A9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3A9C" w:rsidRPr="00563A9C" w:rsidRDefault="00563A9C" w:rsidP="00563A9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9430C2" w:rsidRDefault="00E42DDC" w:rsidP="00E42DDC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E42DDC" w:rsidRPr="009430C2" w:rsidRDefault="00E42DDC" w:rsidP="00E42DDC">
      <w:pPr>
        <w:pStyle w:val="a3"/>
        <w:ind w:left="1065"/>
        <w:rPr>
          <w:rFonts w:ascii="Times New Roman" w:hAnsi="Times New Roman"/>
          <w:b/>
          <w:sz w:val="28"/>
          <w:szCs w:val="28"/>
        </w:rPr>
      </w:pP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1.</w:t>
      </w:r>
      <w:r w:rsidR="00F41CD1" w:rsidRPr="009430C2">
        <w:rPr>
          <w:rFonts w:ascii="Times New Roman" w:hAnsi="Times New Roman"/>
          <w:sz w:val="28"/>
          <w:szCs w:val="28"/>
        </w:rPr>
        <w:t>1. Настоящее</w:t>
      </w:r>
      <w:r w:rsidRPr="009430C2">
        <w:rPr>
          <w:rFonts w:ascii="Times New Roman" w:hAnsi="Times New Roman"/>
          <w:sz w:val="28"/>
          <w:szCs w:val="28"/>
        </w:rPr>
        <w:t xml:space="preserve"> Положение о порядке оформления возникновения, приостановления и </w:t>
      </w:r>
      <w:r w:rsidR="00F41CD1" w:rsidRPr="009430C2">
        <w:rPr>
          <w:rFonts w:ascii="Times New Roman" w:hAnsi="Times New Roman"/>
          <w:sz w:val="28"/>
          <w:szCs w:val="28"/>
        </w:rPr>
        <w:t>прекращения образовательных</w:t>
      </w:r>
      <w:r w:rsidRPr="009430C2">
        <w:rPr>
          <w:rFonts w:ascii="Times New Roman" w:hAnsi="Times New Roman"/>
          <w:sz w:val="28"/>
          <w:szCs w:val="28"/>
        </w:rPr>
        <w:t xml:space="preserve"> отношений между Муниципальным</w:t>
      </w:r>
      <w:r w:rsidR="006020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2071">
        <w:rPr>
          <w:rFonts w:ascii="Times New Roman" w:hAnsi="Times New Roman"/>
          <w:sz w:val="28"/>
          <w:szCs w:val="28"/>
        </w:rPr>
        <w:t>бюджетным</w:t>
      </w:r>
      <w:r w:rsidRPr="009430C2">
        <w:rPr>
          <w:rFonts w:ascii="Times New Roman" w:hAnsi="Times New Roman"/>
          <w:sz w:val="28"/>
          <w:szCs w:val="28"/>
        </w:rPr>
        <w:t>дошкольным</w:t>
      </w:r>
      <w:proofErr w:type="spellEnd"/>
      <w:r w:rsidRPr="009430C2">
        <w:rPr>
          <w:rFonts w:ascii="Times New Roman" w:hAnsi="Times New Roman"/>
          <w:sz w:val="28"/>
          <w:szCs w:val="28"/>
        </w:rPr>
        <w:t xml:space="preserve"> образовательным учреждением </w:t>
      </w:r>
      <w:r w:rsidR="00602071">
        <w:rPr>
          <w:rFonts w:ascii="Times New Roman" w:hAnsi="Times New Roman"/>
          <w:sz w:val="28"/>
          <w:szCs w:val="28"/>
        </w:rPr>
        <w:t>д</w:t>
      </w:r>
      <w:r w:rsidRPr="009430C2">
        <w:rPr>
          <w:rFonts w:ascii="Times New Roman" w:hAnsi="Times New Roman"/>
          <w:sz w:val="28"/>
          <w:szCs w:val="28"/>
        </w:rPr>
        <w:t>етски</w:t>
      </w:r>
      <w:r w:rsidR="00E047EA" w:rsidRPr="009430C2">
        <w:rPr>
          <w:rFonts w:ascii="Times New Roman" w:hAnsi="Times New Roman"/>
          <w:sz w:val="28"/>
          <w:szCs w:val="28"/>
        </w:rPr>
        <w:t>й сад</w:t>
      </w:r>
      <w:r w:rsidR="00563A9C">
        <w:rPr>
          <w:rFonts w:ascii="Times New Roman" w:hAnsi="Times New Roman"/>
          <w:sz w:val="28"/>
          <w:szCs w:val="28"/>
        </w:rPr>
        <w:t xml:space="preserve"> №30 «Звездочка</w:t>
      </w:r>
      <w:r w:rsidR="00E047EA" w:rsidRPr="009430C2">
        <w:rPr>
          <w:rFonts w:ascii="Times New Roman" w:hAnsi="Times New Roman"/>
          <w:sz w:val="28"/>
          <w:szCs w:val="28"/>
        </w:rPr>
        <w:t>»</w:t>
      </w:r>
      <w:r w:rsidRPr="009430C2">
        <w:rPr>
          <w:rFonts w:ascii="Times New Roman" w:hAnsi="Times New Roman"/>
          <w:sz w:val="28"/>
          <w:szCs w:val="28"/>
        </w:rPr>
        <w:t xml:space="preserve"> (далее Учреждение) и родителями (законными представителями) воспитанников (далее Положение) регулирует порядок оформления возникновения, изменения, приостановления и прекращения отношений между Учреждением и родителями (законными представителями) воспитанников.</w:t>
      </w: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1.2.Положение разработано в соответствии с Федеральным законом от 29.12.2012 No273Ф3 «Об образовании в Российской Федерации», Уставом Учреждения.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b/>
          <w:sz w:val="28"/>
          <w:szCs w:val="28"/>
        </w:rPr>
        <w:t xml:space="preserve">2.Порядок оформления возникновения, 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b/>
          <w:sz w:val="28"/>
          <w:szCs w:val="28"/>
        </w:rPr>
        <w:t>приостановления ипрекращения отношений между Учреждением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b/>
          <w:sz w:val="28"/>
          <w:szCs w:val="28"/>
        </w:rPr>
        <w:t>и родителями (законными представителями) воспитанников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2.1Основанием возникновения образовательных отношений между Учреждением и родителями (законными представителями) воспитанников является заключение Договора об образовании между Учреждением, в лице заведующей или лица его заменяющего, и родителями (законными представителями) воспитанников.</w:t>
      </w: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2.2.Настоящим Договором об образовании стороны определяют взаимные права и обязанности по обеспечению реализации воспитанникам права на получение дошкольного образования.</w:t>
      </w: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2.3.Договор об образовании заключается в простой письменной форме между Учреждением и родителями (законными представителями) воспитанника.</w:t>
      </w: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2.4.В Договоре об образовании указываются основные характеристики образования, в том числе вид, уровень и (или) направленность образовательной программы (часть образовательной программы опр</w:t>
      </w:r>
      <w:r w:rsidR="009978B0">
        <w:rPr>
          <w:rFonts w:ascii="Times New Roman" w:hAnsi="Times New Roman"/>
          <w:sz w:val="28"/>
          <w:szCs w:val="28"/>
        </w:rPr>
        <w:t>еделенного</w:t>
      </w:r>
      <w:r w:rsidRPr="009430C2">
        <w:rPr>
          <w:rFonts w:ascii="Times New Roman" w:hAnsi="Times New Roman"/>
          <w:sz w:val="28"/>
          <w:szCs w:val="28"/>
        </w:rPr>
        <w:t xml:space="preserve"> уровня, вида и (или) направленности), форма обучения, срок освоения образовательной </w:t>
      </w: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программы (продолжительность обучения).</w:t>
      </w: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2.5. Стороны прилагают совместные усилия для создания условий получения ребенком дошкольного образования в соответствии с основной общеобразовательной программой дошкольного образования.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b/>
          <w:sz w:val="28"/>
          <w:szCs w:val="28"/>
        </w:rPr>
        <w:t>3.Изменения образовательных отношений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3.1.Образовательные отношениямогут быть изменены, как по инициативе родителей (законных представителей) воспитанника по его заявлению в письменной форме, так и по инициативе Учреждения.</w:t>
      </w: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3.2.Основанием для изменения образовательных отношений является внесение изменений в Договор об образовании в порядке согласно действующему законодательству.</w:t>
      </w:r>
    </w:p>
    <w:p w:rsidR="00E42DDC" w:rsidRPr="009430C2" w:rsidRDefault="00E42DDC" w:rsidP="00AE7FA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3.</w:t>
      </w:r>
      <w:r w:rsidR="00AE7FA2" w:rsidRPr="009430C2">
        <w:rPr>
          <w:rFonts w:ascii="Times New Roman" w:hAnsi="Times New Roman"/>
          <w:sz w:val="28"/>
          <w:szCs w:val="28"/>
        </w:rPr>
        <w:t>3. Изменения</w:t>
      </w:r>
      <w:r w:rsidRPr="009430C2">
        <w:rPr>
          <w:rFonts w:ascii="Times New Roman" w:hAnsi="Times New Roman"/>
          <w:sz w:val="28"/>
          <w:szCs w:val="28"/>
        </w:rPr>
        <w:t xml:space="preserve"> образовательных отношений вступают в силу со дня подписания Дополнительного соглашения об изменении условий Договора об образовании обеими сторонами.</w:t>
      </w:r>
    </w:p>
    <w:p w:rsidR="00563A9C" w:rsidRDefault="00563A9C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b/>
          <w:sz w:val="28"/>
          <w:szCs w:val="28"/>
        </w:rPr>
        <w:lastRenderedPageBreak/>
        <w:t>4.Приостановление образовательных отношений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9430C2" w:rsidRDefault="00E42DDC" w:rsidP="00E42DDC">
      <w:pPr>
        <w:tabs>
          <w:tab w:val="left" w:pos="2652"/>
        </w:tabs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4.1.Образовательные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Учреждения с сохранением места.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4.2.Причинами, дающими право на сохранение места за ребенком в Учреждении, являются:</w:t>
      </w:r>
    </w:p>
    <w:p w:rsidR="00E42DDC" w:rsidRPr="009430C2" w:rsidRDefault="00E42DDC" w:rsidP="00E42DD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Состояние здоровья, не позволяющее в течение определенного периода посещать Учреждение (при наличии медицинского документа);</w:t>
      </w:r>
    </w:p>
    <w:p w:rsidR="00E42DDC" w:rsidRPr="009430C2" w:rsidRDefault="00E42DDC" w:rsidP="00E42DD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Временное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 w:rsidR="00E42DDC" w:rsidRPr="009430C2" w:rsidRDefault="00E42DDC" w:rsidP="00E42DD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Иные причины указанные родителями (законными представителями) в заявлении.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4.3.Возобновление образовательных отношений осуществляется по заявлению родителей, при издании приказа заведующего Учреждением о зачислении воспитанника после временного отсутствия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b/>
          <w:sz w:val="28"/>
          <w:szCs w:val="28"/>
        </w:rPr>
        <w:t>5. Прекращение образовательных отношений.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bookmarkStart w:id="1" w:name="4"/>
      <w:bookmarkEnd w:id="1"/>
      <w:r w:rsidRPr="009430C2">
        <w:rPr>
          <w:rFonts w:ascii="Times New Roman" w:hAnsi="Times New Roman"/>
          <w:sz w:val="28"/>
          <w:szCs w:val="28"/>
        </w:rPr>
        <w:t>5.1.Образовательные отношения прекращаются по окончанию срока действия Договора об образовании в связи с отчислением воспитанника из Учреждения.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5.</w:t>
      </w:r>
      <w:r w:rsidR="00F41CD1" w:rsidRPr="009430C2">
        <w:rPr>
          <w:rFonts w:ascii="Times New Roman" w:hAnsi="Times New Roman"/>
          <w:sz w:val="28"/>
          <w:szCs w:val="28"/>
        </w:rPr>
        <w:t>2. Окончанием</w:t>
      </w:r>
      <w:r w:rsidRPr="009430C2">
        <w:rPr>
          <w:rFonts w:ascii="Times New Roman" w:hAnsi="Times New Roman"/>
          <w:sz w:val="28"/>
          <w:szCs w:val="28"/>
        </w:rPr>
        <w:t xml:space="preserve"> срока действия Договора об образовании является окончание получения ребенком дошкольного образования, предоставление Учреждением образовательной услуги в полном объеме.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5.3.Договор об образовании, может быть, расторгнут досрочно в следующих случаях:</w:t>
      </w:r>
    </w:p>
    <w:p w:rsidR="00E42DDC" w:rsidRPr="009430C2" w:rsidRDefault="00E42DDC" w:rsidP="00E42DD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E42DDC" w:rsidRPr="009430C2" w:rsidRDefault="00E42DDC" w:rsidP="00E42DD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по иным причинам, указанным в заявлении родителей (законных представителей);</w:t>
      </w:r>
    </w:p>
    <w:p w:rsidR="00E42DDC" w:rsidRPr="009430C2" w:rsidRDefault="00E42DDC" w:rsidP="00E42DD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по обстоятельствам, не зависящим родителей (законных представителей) воспитанника и Учреждения, в том числе в случае ликвидации Учреждения, осуществляющего образовательную деятельность.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5.4.Досрочное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Учреждением.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5.5.При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регламенту.В случае восстановления между Учреждением и родителями (законными представителями) заключается новый Договор об образовании.</w:t>
      </w:r>
    </w:p>
    <w:p w:rsidR="00F41CD1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5.6.Основанием для прекращения образовательных отношений является приказ заведующей Учреждением, об отчислении воспитанников.</w:t>
      </w:r>
    </w:p>
    <w:p w:rsidR="00AE7FA2" w:rsidRDefault="00AE7FA2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E42DDC" w:rsidRPr="009430C2" w:rsidRDefault="00E42DDC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b/>
          <w:sz w:val="28"/>
          <w:szCs w:val="28"/>
        </w:rPr>
        <w:lastRenderedPageBreak/>
        <w:t>Приложение №1</w:t>
      </w:r>
    </w:p>
    <w:tbl>
      <w:tblPr>
        <w:tblStyle w:val="a4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6"/>
      </w:tblGrid>
      <w:tr w:rsidR="00F41CD1" w:rsidRPr="009430C2" w:rsidTr="00F41CD1">
        <w:tc>
          <w:tcPr>
            <w:tcW w:w="5956" w:type="dxa"/>
          </w:tcPr>
          <w:p w:rsidR="007A4DE3" w:rsidRDefault="00F41CD1" w:rsidP="007A4D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0C2">
              <w:rPr>
                <w:rFonts w:ascii="Times New Roman" w:hAnsi="Times New Roman"/>
                <w:sz w:val="28"/>
                <w:szCs w:val="28"/>
              </w:rPr>
              <w:t>Заведующей</w:t>
            </w:r>
          </w:p>
          <w:p w:rsidR="00F41CD1" w:rsidRPr="009430C2" w:rsidRDefault="00F41CD1" w:rsidP="007A4D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0C2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563A9C">
              <w:rPr>
                <w:rFonts w:ascii="Times New Roman" w:hAnsi="Times New Roman"/>
                <w:sz w:val="28"/>
                <w:szCs w:val="28"/>
              </w:rPr>
              <w:t xml:space="preserve">ДОУ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/с </w:t>
            </w:r>
            <w:r w:rsidRPr="009430C2">
              <w:rPr>
                <w:rFonts w:ascii="Times New Roman" w:hAnsi="Times New Roman"/>
                <w:sz w:val="28"/>
                <w:szCs w:val="28"/>
              </w:rPr>
              <w:t>№</w:t>
            </w:r>
            <w:r w:rsidR="00563A9C">
              <w:rPr>
                <w:rFonts w:ascii="Times New Roman" w:hAnsi="Times New Roman"/>
                <w:sz w:val="28"/>
                <w:szCs w:val="28"/>
              </w:rPr>
              <w:t xml:space="preserve"> 30</w:t>
            </w:r>
          </w:p>
          <w:p w:rsidR="00F41CD1" w:rsidRPr="009430C2" w:rsidRDefault="00563A9C" w:rsidP="007A4D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Тагирова Ш.Н</w:t>
            </w:r>
            <w:r w:rsidR="00F41C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1CD1" w:rsidRPr="009430C2" w:rsidRDefault="00F41CD1" w:rsidP="007A4D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430C2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________________________________________</w:t>
            </w:r>
          </w:p>
          <w:p w:rsidR="00F41CD1" w:rsidRPr="00F41CD1" w:rsidRDefault="00F41CD1" w:rsidP="00F41CD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1CD1">
              <w:rPr>
                <w:rFonts w:ascii="Times New Roman" w:hAnsi="Times New Roman"/>
                <w:sz w:val="24"/>
                <w:szCs w:val="28"/>
              </w:rPr>
              <w:t>(Ф.И.О. родителей, законных представителей)</w:t>
            </w:r>
          </w:p>
          <w:p w:rsidR="00F41CD1" w:rsidRPr="009430C2" w:rsidRDefault="00F41CD1" w:rsidP="00E42D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0C2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  <w:p w:rsidR="00F41CD1" w:rsidRPr="00F41CD1" w:rsidRDefault="00F41CD1" w:rsidP="00F41CD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1CD1">
              <w:rPr>
                <w:rFonts w:ascii="Times New Roman" w:hAnsi="Times New Roman"/>
                <w:sz w:val="24"/>
                <w:szCs w:val="28"/>
              </w:rPr>
              <w:t>(Ф.И.О. воспитанника)</w:t>
            </w:r>
          </w:p>
          <w:p w:rsidR="00F41CD1" w:rsidRPr="009430C2" w:rsidRDefault="00F41CD1" w:rsidP="00E42D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41CD1" w:rsidRDefault="00F41CD1" w:rsidP="00F41CD1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F41CD1" w:rsidRDefault="00F41CD1" w:rsidP="00F41CD1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7A4DE3" w:rsidRDefault="007A4DE3" w:rsidP="00F41CD1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7A4DE3">
        <w:rPr>
          <w:rFonts w:ascii="Times New Roman" w:hAnsi="Times New Roman"/>
          <w:b/>
          <w:sz w:val="28"/>
          <w:szCs w:val="28"/>
        </w:rPr>
        <w:t>ЗАЯВЛЕНИЕ</w:t>
      </w:r>
    </w:p>
    <w:p w:rsidR="00C77B4A" w:rsidRPr="009430C2" w:rsidRDefault="00E42DDC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70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Прошу приостановить образовательные отношения в связи с</w:t>
      </w:r>
      <w:r w:rsidRPr="009430C2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</w:t>
      </w:r>
      <w:r w:rsidR="00F41CD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</w:t>
      </w:r>
    </w:p>
    <w:p w:rsidR="00E42DDC" w:rsidRPr="009430C2" w:rsidRDefault="00F41CD1" w:rsidP="00F41CD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</w:t>
      </w:r>
      <w:r w:rsidR="00E42DDC" w:rsidRPr="009430C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  <w:r w:rsidR="00E42DDC" w:rsidRPr="009430C2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</w:p>
    <w:p w:rsidR="00E42DDC" w:rsidRPr="007A4DE3" w:rsidRDefault="00E42DDC" w:rsidP="007A4DE3">
      <w:pPr>
        <w:ind w:firstLine="851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7A4DE3">
        <w:rPr>
          <w:rFonts w:ascii="Times New Roman" w:eastAsia="Times New Roman" w:hAnsi="Times New Roman"/>
          <w:sz w:val="24"/>
          <w:szCs w:val="28"/>
          <w:lang w:eastAsia="ru-RU"/>
        </w:rPr>
        <w:t>(причина приостановления образовательных отношений)</w:t>
      </w:r>
    </w:p>
    <w:p w:rsidR="00F41CD1" w:rsidRDefault="00F41CD1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CD1" w:rsidRDefault="00F41CD1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DDC" w:rsidRPr="009430C2" w:rsidRDefault="00E42DDC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0C2">
        <w:rPr>
          <w:rFonts w:ascii="Times New Roman" w:eastAsia="Times New Roman" w:hAnsi="Times New Roman"/>
          <w:sz w:val="28"/>
          <w:szCs w:val="28"/>
          <w:lang w:eastAsia="ru-RU"/>
        </w:rPr>
        <w:t>с «_____»   ____________20____г.  по «______»  _____________ 20____г.</w:t>
      </w:r>
    </w:p>
    <w:p w:rsidR="00E42DDC" w:rsidRPr="009430C2" w:rsidRDefault="00E42DDC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DDC" w:rsidRPr="009430C2" w:rsidRDefault="00E42DDC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09F0" w:rsidRDefault="00E42DDC" w:rsidP="00E047EA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0C2">
        <w:rPr>
          <w:rFonts w:ascii="Times New Roman" w:eastAsia="Times New Roman" w:hAnsi="Times New Roman"/>
          <w:sz w:val="28"/>
          <w:szCs w:val="28"/>
          <w:lang w:eastAsia="ru-RU"/>
        </w:rPr>
        <w:t>«____»  _________________ 20___г.</w:t>
      </w:r>
      <w:r w:rsidR="002B37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_____________________</w:t>
      </w:r>
    </w:p>
    <w:p w:rsidR="002B370B" w:rsidRPr="009430C2" w:rsidRDefault="002B370B" w:rsidP="002B370B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sectPr w:rsidR="002B370B" w:rsidRPr="009430C2" w:rsidSect="00E42DDC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CCF"/>
    <w:multiLevelType w:val="hybridMultilevel"/>
    <w:tmpl w:val="3D846844"/>
    <w:lvl w:ilvl="0" w:tplc="CB4C9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61D7219"/>
    <w:multiLevelType w:val="hybridMultilevel"/>
    <w:tmpl w:val="32569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45076FF3"/>
    <w:multiLevelType w:val="multilevel"/>
    <w:tmpl w:val="90CEB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676B6C"/>
    <w:multiLevelType w:val="hybridMultilevel"/>
    <w:tmpl w:val="392E0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B4A"/>
    <w:rsid w:val="00027605"/>
    <w:rsid w:val="001058BF"/>
    <w:rsid w:val="00182923"/>
    <w:rsid w:val="00200C08"/>
    <w:rsid w:val="002B370B"/>
    <w:rsid w:val="003A235C"/>
    <w:rsid w:val="004D444B"/>
    <w:rsid w:val="00563A9C"/>
    <w:rsid w:val="00594A37"/>
    <w:rsid w:val="00602071"/>
    <w:rsid w:val="00746954"/>
    <w:rsid w:val="007A4DE3"/>
    <w:rsid w:val="008B7248"/>
    <w:rsid w:val="009430C2"/>
    <w:rsid w:val="009650A6"/>
    <w:rsid w:val="009978B0"/>
    <w:rsid w:val="00AE7FA2"/>
    <w:rsid w:val="00C77B4A"/>
    <w:rsid w:val="00D319DB"/>
    <w:rsid w:val="00DC09F0"/>
    <w:rsid w:val="00E047EA"/>
    <w:rsid w:val="00E42DDC"/>
    <w:rsid w:val="00EA1D2F"/>
    <w:rsid w:val="00EA6461"/>
    <w:rsid w:val="00F41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4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8BF"/>
    <w:pPr>
      <w:ind w:left="720"/>
      <w:contextualSpacing/>
    </w:pPr>
  </w:style>
  <w:style w:type="table" w:styleId="a4">
    <w:name w:val="Table Grid"/>
    <w:basedOn w:val="a1"/>
    <w:uiPriority w:val="59"/>
    <w:rsid w:val="00E42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2019-03-14T09:35:00Z</cp:lastPrinted>
  <dcterms:created xsi:type="dcterms:W3CDTF">2019-03-14T09:38:00Z</dcterms:created>
  <dcterms:modified xsi:type="dcterms:W3CDTF">2019-03-14T09:38:00Z</dcterms:modified>
</cp:coreProperties>
</file>